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A6054" w:rsidTr="00CB2C49">
        <w:tc>
          <w:tcPr>
            <w:tcW w:w="3261" w:type="dxa"/>
            <w:shd w:val="clear" w:color="auto" w:fill="E7E6E6" w:themeFill="background2"/>
          </w:tcPr>
          <w:p w:rsidR="0075328A" w:rsidRPr="008A605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A6054" w:rsidRDefault="001578B8" w:rsidP="00230905">
            <w:pPr>
              <w:rPr>
                <w:b/>
                <w:sz w:val="24"/>
                <w:szCs w:val="24"/>
              </w:rPr>
            </w:pPr>
            <w:r w:rsidRPr="008A6054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A30025" w:rsidRPr="008A6054" w:rsidTr="00A30025">
        <w:tc>
          <w:tcPr>
            <w:tcW w:w="3261" w:type="dxa"/>
            <w:shd w:val="clear" w:color="auto" w:fill="E7E6E6" w:themeFill="background2"/>
          </w:tcPr>
          <w:p w:rsidR="00A30025" w:rsidRPr="008A6054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A6054" w:rsidRDefault="007B4F45" w:rsidP="00A30025">
            <w:pPr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15.03.02</w:t>
            </w:r>
            <w:r w:rsidR="00A30025" w:rsidRPr="008A60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A6054" w:rsidRDefault="007B4F45" w:rsidP="00230905">
            <w:pPr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9B60C5" w:rsidRPr="008A6054" w:rsidTr="00CB2C49">
        <w:tc>
          <w:tcPr>
            <w:tcW w:w="3261" w:type="dxa"/>
            <w:shd w:val="clear" w:color="auto" w:fill="E7E6E6" w:themeFill="background2"/>
          </w:tcPr>
          <w:p w:rsidR="009B60C5" w:rsidRPr="008A605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A6054" w:rsidRDefault="007B4F45" w:rsidP="007B4F4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8A6054" w:rsidTr="00CB2C49">
        <w:tc>
          <w:tcPr>
            <w:tcW w:w="3261" w:type="dxa"/>
            <w:shd w:val="clear" w:color="auto" w:fill="E7E6E6" w:themeFill="background2"/>
          </w:tcPr>
          <w:p w:rsidR="00230905" w:rsidRPr="008A605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A6054" w:rsidRDefault="001578B8" w:rsidP="009B60C5">
            <w:pPr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2</w:t>
            </w:r>
            <w:r w:rsidR="00230905" w:rsidRPr="008A605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A6054" w:rsidTr="00CB2C49">
        <w:tc>
          <w:tcPr>
            <w:tcW w:w="3261" w:type="dxa"/>
            <w:shd w:val="clear" w:color="auto" w:fill="E7E6E6" w:themeFill="background2"/>
          </w:tcPr>
          <w:p w:rsidR="009B60C5" w:rsidRPr="008A605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A6054" w:rsidRDefault="001578B8" w:rsidP="009B60C5">
            <w:pPr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8A6054" w:rsidTr="00CB2C49">
        <w:tc>
          <w:tcPr>
            <w:tcW w:w="3261" w:type="dxa"/>
            <w:shd w:val="clear" w:color="auto" w:fill="E7E6E6" w:themeFill="background2"/>
          </w:tcPr>
          <w:p w:rsidR="00CB2C49" w:rsidRPr="008A605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A6054" w:rsidRDefault="00627DF9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A6054">
              <w:rPr>
                <w:i/>
                <w:sz w:val="24"/>
                <w:szCs w:val="24"/>
              </w:rPr>
              <w:t>П</w:t>
            </w:r>
            <w:r w:rsidR="001578B8" w:rsidRPr="008A6054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8A60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6054" w:rsidRDefault="00627DF9" w:rsidP="001578B8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Кратк</w:t>
            </w:r>
            <w:r w:rsidR="00CB2C49" w:rsidRPr="008A605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CB2C49" w:rsidRPr="008A6054" w:rsidRDefault="00877F64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Тема 1. Теоретические основы безопасности жизнедеятельности.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877F64" w:rsidRPr="008A6054" w:rsidRDefault="00877F64" w:rsidP="00877F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Тема 2. Безопасность жизнедеятельности в условиях чрезвычайных ситуаций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CB2C49" w:rsidRPr="008A6054" w:rsidRDefault="00877F64" w:rsidP="00877F64">
            <w:pPr>
              <w:pStyle w:val="aff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4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в условиях профессиональной деятельности.</w:t>
            </w:r>
          </w:p>
        </w:tc>
      </w:tr>
      <w:tr w:rsidR="00877F64" w:rsidRPr="008A6054" w:rsidTr="00CB2C49">
        <w:tc>
          <w:tcPr>
            <w:tcW w:w="10490" w:type="dxa"/>
            <w:gridSpan w:val="3"/>
          </w:tcPr>
          <w:p w:rsidR="00877F64" w:rsidRPr="008A6054" w:rsidRDefault="00877F64" w:rsidP="00877F64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8A6054">
              <w:rPr>
                <w:iCs/>
                <w:spacing w:val="-4"/>
                <w:sz w:val="24"/>
                <w:szCs w:val="24"/>
              </w:rPr>
              <w:t>Тема 4. Противопожарная безопасность.</w:t>
            </w:r>
          </w:p>
        </w:tc>
      </w:tr>
      <w:tr w:rsidR="00CB2C49" w:rsidRPr="008A60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6054" w:rsidRDefault="00CB2C49" w:rsidP="00877F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CB2C49" w:rsidRPr="008A6054" w:rsidRDefault="00CB2C49" w:rsidP="008A60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60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25ECE" w:rsidRPr="008A6054" w:rsidRDefault="00C25ECE" w:rsidP="008A605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A6054">
              <w:rPr>
                <w:bCs/>
                <w:sz w:val="24"/>
                <w:szCs w:val="24"/>
              </w:rPr>
              <w:t>Безопасность</w:t>
            </w:r>
            <w:r w:rsidRPr="008A6054">
              <w:rPr>
                <w:sz w:val="24"/>
                <w:szCs w:val="24"/>
              </w:rPr>
              <w:t> </w:t>
            </w:r>
            <w:r w:rsidRPr="008A6054">
              <w:rPr>
                <w:bCs/>
                <w:sz w:val="24"/>
                <w:szCs w:val="24"/>
              </w:rPr>
              <w:t>жизнедеятельности</w:t>
            </w:r>
            <w:r w:rsidRPr="008A6054">
              <w:rPr>
                <w:sz w:val="24"/>
                <w:szCs w:val="24"/>
              </w:rPr>
              <w:t> [Электронный ресурс]: учебник для студентов вузов, обучающихся по экономическим, социальным и гуманитарным направлениям подготовки / [Э. А. Арустамов [и др.] ; под ред. Э. А. Арустамова. - 20-е изд., перераб. и доп. - Москва: Дашков и К°, 2018. - 448 с. </w:t>
            </w:r>
            <w:hyperlink r:id="rId8" w:history="1">
              <w:r w:rsidRPr="008A605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http://znanium.com/go.php?id=513821</w:t>
              </w:r>
            </w:hyperlink>
          </w:p>
          <w:p w:rsidR="00CB2C49" w:rsidRPr="008A6054" w:rsidRDefault="00CB2C49" w:rsidP="008A60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605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8A6054" w:rsidRDefault="00C25ECE" w:rsidP="008A605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A6054">
              <w:rPr>
                <w:bCs/>
                <w:sz w:val="24"/>
                <w:szCs w:val="24"/>
              </w:rPr>
              <w:t>Безопасность</w:t>
            </w:r>
            <w:r w:rsidRPr="008A6054">
              <w:rPr>
                <w:sz w:val="24"/>
                <w:szCs w:val="24"/>
              </w:rPr>
              <w:t> </w:t>
            </w:r>
            <w:r w:rsidRPr="008A6054">
              <w:rPr>
                <w:bCs/>
                <w:sz w:val="24"/>
                <w:szCs w:val="24"/>
              </w:rPr>
              <w:t>жизнедеятельности</w:t>
            </w:r>
            <w:r w:rsidRPr="008A6054">
              <w:rPr>
                <w:sz w:val="24"/>
                <w:szCs w:val="24"/>
              </w:rPr>
              <w:t> </w:t>
            </w:r>
            <w:r w:rsidRPr="008A6054">
              <w:rPr>
                <w:color w:val="000000"/>
                <w:sz w:val="24"/>
                <w:szCs w:val="24"/>
              </w:rPr>
              <w:t>[Текст]: лабораторный практикум для студентов всех направлений подготовки очной и заочной форм обучения / М-во образования и науки Рос. Федерации, Урал. гос. экон. ун-т; [сост.: В. А. Лазарев, Ю. А. Овсянников]. - Екатеринбург : [Издательство УрГЭУ], 2017. - 41 с. </w:t>
            </w:r>
            <w:hyperlink r:id="rId9" w:history="1">
              <w:r w:rsidRPr="008A6054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http://lib.usue.ru/resource/limit/uml/17/m3001.pdf</w:t>
              </w:r>
            </w:hyperlink>
            <w:r w:rsidRPr="008A6054">
              <w:rPr>
                <w:color w:val="000000"/>
                <w:sz w:val="24"/>
                <w:szCs w:val="24"/>
              </w:rPr>
              <w:t> 50экз.</w:t>
            </w:r>
          </w:p>
        </w:tc>
      </w:tr>
      <w:tr w:rsidR="00CB2C49" w:rsidRPr="008A60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605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543C2" w:rsidRPr="008A6054">
              <w:rPr>
                <w:b/>
                <w:i/>
                <w:sz w:val="24"/>
                <w:szCs w:val="24"/>
              </w:rPr>
              <w:t>систем, онлайн</w:t>
            </w:r>
            <w:r w:rsidRPr="008A605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CB2C49" w:rsidRPr="008A6054" w:rsidRDefault="00CB2C49" w:rsidP="008A6054">
            <w:pPr>
              <w:jc w:val="both"/>
              <w:rPr>
                <w:b/>
                <w:sz w:val="24"/>
                <w:szCs w:val="24"/>
              </w:rPr>
            </w:pPr>
            <w:r w:rsidRPr="008A6054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2543C2" w:rsidRPr="008A6054" w:rsidRDefault="002543C2" w:rsidP="008A6054">
            <w:pPr>
              <w:jc w:val="both"/>
              <w:rPr>
                <w:sz w:val="24"/>
                <w:szCs w:val="24"/>
              </w:rPr>
            </w:pPr>
            <w:r w:rsidRPr="008A6054">
              <w:rPr>
                <w:color w:val="000000"/>
                <w:sz w:val="24"/>
                <w:szCs w:val="24"/>
              </w:rPr>
              <w:t xml:space="preserve"> -</w:t>
            </w:r>
            <w:r w:rsidRPr="008A6054">
              <w:rPr>
                <w:color w:val="000000"/>
                <w:sz w:val="24"/>
                <w:szCs w:val="24"/>
                <w:lang w:val="en-US"/>
              </w:rPr>
              <w:t>MicrosoftWindows</w:t>
            </w:r>
            <w:r w:rsidRPr="008A6054">
              <w:rPr>
                <w:color w:val="000000"/>
                <w:sz w:val="24"/>
                <w:szCs w:val="24"/>
              </w:rPr>
              <w:t xml:space="preserve"> 10 и </w:t>
            </w:r>
            <w:r w:rsidRPr="008A6054">
              <w:rPr>
                <w:color w:val="000000"/>
                <w:sz w:val="24"/>
                <w:szCs w:val="24"/>
                <w:lang w:val="en-US"/>
              </w:rPr>
              <w:t>MicrosoftOffice</w:t>
            </w:r>
            <w:r w:rsidRPr="008A6054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2543C2" w:rsidRPr="008A6054" w:rsidRDefault="002543C2" w:rsidP="008A6054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8A6054">
              <w:rPr>
                <w:color w:val="000000"/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8A6054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A6054" w:rsidRDefault="002543C2" w:rsidP="008A6054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8A6054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8A6054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A6054" w:rsidRDefault="00CB2C49" w:rsidP="008A6054">
            <w:pPr>
              <w:jc w:val="both"/>
              <w:rPr>
                <w:b/>
                <w:sz w:val="24"/>
                <w:szCs w:val="24"/>
              </w:rPr>
            </w:pPr>
            <w:r w:rsidRPr="008A60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43C2" w:rsidRPr="008A6054" w:rsidRDefault="002543C2" w:rsidP="008A6054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  <w:lang w:val="ru-RU"/>
              </w:rPr>
              <w:t>1.</w:t>
            </w:r>
            <w:r w:rsidRPr="008A6054">
              <w:rPr>
                <w:rFonts w:hint="eastAsia"/>
                <w:sz w:val="24"/>
                <w:szCs w:val="24"/>
              </w:rPr>
              <w:t>Методические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указания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для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самостоятельной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работы</w:t>
            </w:r>
            <w:r w:rsidRPr="008A6054">
              <w:rPr>
                <w:sz w:val="24"/>
                <w:szCs w:val="24"/>
              </w:rPr>
              <w:t xml:space="preserve">, </w:t>
            </w:r>
            <w:r w:rsidRPr="008A6054">
              <w:rPr>
                <w:rFonts w:hint="eastAsia"/>
                <w:sz w:val="24"/>
                <w:szCs w:val="24"/>
              </w:rPr>
              <w:t>выполнения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лабораторных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и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практических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работ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студентами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всех</w:t>
            </w:r>
            <w:r w:rsidRPr="008A6054">
              <w:rPr>
                <w:sz w:val="24"/>
                <w:szCs w:val="24"/>
              </w:rPr>
              <w:t xml:space="preserve"> направлений подготовки. </w:t>
            </w:r>
          </w:p>
          <w:p w:rsidR="002543C2" w:rsidRPr="008A6054" w:rsidRDefault="005C6FDB" w:rsidP="008A6054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hyperlink r:id="rId10" w:history="1">
              <w:r w:rsidR="002543C2" w:rsidRPr="008A6054">
                <w:rPr>
                  <w:rStyle w:val="aff2"/>
                  <w:b/>
                  <w:bCs/>
                  <w:sz w:val="24"/>
                  <w:szCs w:val="24"/>
                  <w:lang w:val="ru-RU"/>
                </w:rPr>
                <w:t>http://portal.usue.ru:9000/portal/site/227c763f-84b8-4f3c-8bfc-e58e0612ac75</w:t>
              </w:r>
            </w:hyperlink>
            <w:r w:rsidR="002543C2" w:rsidRPr="008A605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543C2" w:rsidRPr="008A6054" w:rsidRDefault="002543C2" w:rsidP="008A605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8A6054">
              <w:rPr>
                <w:bCs/>
                <w:sz w:val="24"/>
                <w:szCs w:val="24"/>
              </w:rPr>
              <w:t>2.</w:t>
            </w:r>
            <w:r w:rsidRPr="008A6054">
              <w:rPr>
                <w:bCs/>
                <w:spacing w:val="-2"/>
                <w:sz w:val="24"/>
                <w:szCs w:val="24"/>
              </w:rPr>
              <w:t xml:space="preserve"> Портал Министерства чрезвычайных ситуаций России:</w:t>
            </w:r>
          </w:p>
          <w:p w:rsidR="00CB2C49" w:rsidRPr="008A6054" w:rsidRDefault="005C6FDB" w:rsidP="008A6054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hyperlink r:id="rId11" w:history="1">
              <w:r w:rsidR="002543C2" w:rsidRPr="008A6054">
                <w:rPr>
                  <w:rStyle w:val="aff2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CB2C49" w:rsidRPr="008A60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6054" w:rsidRDefault="002543C2" w:rsidP="002543C2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CB2C49" w:rsidRPr="008A6054" w:rsidRDefault="0046072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Реализуется в данной дисциплине</w:t>
            </w:r>
          </w:p>
        </w:tc>
      </w:tr>
      <w:tr w:rsidR="00CB2C49" w:rsidRPr="008A60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6054" w:rsidRDefault="00CB2C49" w:rsidP="002543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7B4F45" w:rsidRPr="008A6054" w:rsidRDefault="00627DF9" w:rsidP="007B4F45">
            <w:pPr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36B37" w:rsidRDefault="00436B37" w:rsidP="00054229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36B37" w:rsidTr="00436B37">
        <w:tc>
          <w:tcPr>
            <w:tcW w:w="5098" w:type="dxa"/>
          </w:tcPr>
          <w:p w:rsidR="00436B37" w:rsidRDefault="00436B37" w:rsidP="00436B3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</w:t>
            </w:r>
            <w:bookmarkStart w:id="0" w:name="_GoBack"/>
            <w:bookmarkEnd w:id="0"/>
            <w:r>
              <w:rPr>
                <w:sz w:val="24"/>
                <w:szCs w:val="24"/>
              </w:rPr>
              <w:t>ию подготовил</w:t>
            </w:r>
          </w:p>
          <w:p w:rsidR="00436B37" w:rsidRDefault="00436B37" w:rsidP="0061508B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436B37" w:rsidRDefault="00C25ECE" w:rsidP="00436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Р.Т</w:t>
            </w:r>
            <w:r w:rsidR="00436B37">
              <w:rPr>
                <w:sz w:val="24"/>
                <w:szCs w:val="24"/>
              </w:rPr>
              <w:t>.</w:t>
            </w:r>
          </w:p>
        </w:tc>
      </w:tr>
    </w:tbl>
    <w:p w:rsidR="00B075E2" w:rsidRPr="007B4F45" w:rsidRDefault="00F41493" w:rsidP="007B4F4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2543C2">
        <w:rPr>
          <w:sz w:val="24"/>
          <w:szCs w:val="24"/>
          <w:u w:val="single"/>
        </w:rPr>
        <w:t xml:space="preserve">             </w:t>
      </w:r>
      <w:r w:rsidR="00436B37">
        <w:rPr>
          <w:sz w:val="24"/>
          <w:szCs w:val="24"/>
          <w:u w:val="single"/>
        </w:rPr>
        <w:t xml:space="preserve">                           </w:t>
      </w:r>
    </w:p>
    <w:p w:rsidR="005C6FDB" w:rsidRDefault="005C6FDB" w:rsidP="005C6FDB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5C6FDB" w:rsidRDefault="005C6FDB" w:rsidP="005C6FDB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5C6FDB" w:rsidRDefault="005C6FDB" w:rsidP="005C6FDB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5C6FDB" w:rsidRDefault="005C6FDB" w:rsidP="005C6FDB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230905" w:rsidRDefault="005C6FDB" w:rsidP="005C6FDB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3B" w:rsidRDefault="00B61D3B">
      <w:r>
        <w:separator/>
      </w:r>
    </w:p>
  </w:endnote>
  <w:endnote w:type="continuationSeparator" w:id="0">
    <w:p w:rsidR="00B61D3B" w:rsidRDefault="00B6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3B" w:rsidRDefault="00B61D3B">
      <w:r>
        <w:separator/>
      </w:r>
    </w:p>
  </w:footnote>
  <w:footnote w:type="continuationSeparator" w:id="0">
    <w:p w:rsidR="00B61D3B" w:rsidRDefault="00B6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FAB5202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4E22A5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3"/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22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3C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AAC"/>
    <w:rsid w:val="00374293"/>
    <w:rsid w:val="00377B0E"/>
    <w:rsid w:val="00383EBD"/>
    <w:rsid w:val="00387D74"/>
    <w:rsid w:val="00391E61"/>
    <w:rsid w:val="003979CC"/>
    <w:rsid w:val="003A6E78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D46"/>
    <w:rsid w:val="004171DE"/>
    <w:rsid w:val="00420413"/>
    <w:rsid w:val="00420EF2"/>
    <w:rsid w:val="00433746"/>
    <w:rsid w:val="00435BE7"/>
    <w:rsid w:val="00436B37"/>
    <w:rsid w:val="00443191"/>
    <w:rsid w:val="004547D8"/>
    <w:rsid w:val="00455CC8"/>
    <w:rsid w:val="00460721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6FDB"/>
    <w:rsid w:val="005F01E8"/>
    <w:rsid w:val="005F2695"/>
    <w:rsid w:val="00605275"/>
    <w:rsid w:val="00613D5F"/>
    <w:rsid w:val="0061508B"/>
    <w:rsid w:val="00627DF9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EC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F45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64"/>
    <w:rsid w:val="00885CEA"/>
    <w:rsid w:val="00885EBC"/>
    <w:rsid w:val="008930E9"/>
    <w:rsid w:val="008936F8"/>
    <w:rsid w:val="008A5A65"/>
    <w:rsid w:val="008A6054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0DA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D3B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5ECE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0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952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8B89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usue.ru:9000/portal/site/227c763f-84b8-4f3c-8bfc-e58e0612ac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l/17/m30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42CD-CE4C-4ACE-8C8F-ACAAD786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52</cp:revision>
  <cp:lastPrinted>2019-03-14T06:37:00Z</cp:lastPrinted>
  <dcterms:created xsi:type="dcterms:W3CDTF">2019-02-15T10:16:00Z</dcterms:created>
  <dcterms:modified xsi:type="dcterms:W3CDTF">2019-08-08T04:14:00Z</dcterms:modified>
</cp:coreProperties>
</file>